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DC01" w14:textId="55E046E5" w:rsidR="001741AC" w:rsidRDefault="00A86338" w:rsidP="00F956E0">
      <w:pPr>
        <w:pStyle w:val="a3"/>
        <w:ind w:left="4253"/>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Измайловский</w:t>
      </w:r>
      <w:r w:rsidR="00AC5B0C">
        <w:rPr>
          <w:rFonts w:ascii="Times New Roman" w:eastAsiaTheme="minorHAnsi" w:hAnsi="Times New Roman" w:cs="Times New Roman"/>
          <w:b/>
          <w:sz w:val="24"/>
          <w:szCs w:val="24"/>
          <w:lang w:eastAsia="en-US"/>
        </w:rPr>
        <w:t xml:space="preserve"> районный суд г. Москвы</w:t>
      </w:r>
    </w:p>
    <w:p w14:paraId="27F2EC34" w14:textId="31CAD6F8" w:rsidR="00432EB0" w:rsidRDefault="00486591" w:rsidP="00F956E0">
      <w:pPr>
        <w:pStyle w:val="a3"/>
        <w:ind w:left="4253"/>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Адрес: </w:t>
      </w:r>
      <w:r w:rsidR="00A86338" w:rsidRPr="00A86338">
        <w:rPr>
          <w:rFonts w:ascii="Times New Roman" w:eastAsiaTheme="minorHAnsi" w:hAnsi="Times New Roman" w:cs="Times New Roman"/>
          <w:sz w:val="24"/>
          <w:szCs w:val="24"/>
          <w:lang w:eastAsia="en-US"/>
        </w:rPr>
        <w:t>105037, г. Москва, Первомайская ул., д.12</w:t>
      </w:r>
    </w:p>
    <w:p w14:paraId="2D5C5890" w14:textId="77777777" w:rsidR="00D54C81" w:rsidRPr="00D54C81" w:rsidRDefault="00D54C81" w:rsidP="00F956E0">
      <w:pPr>
        <w:pStyle w:val="a3"/>
        <w:ind w:left="4253"/>
        <w:rPr>
          <w:rFonts w:ascii="Times New Roman" w:eastAsiaTheme="minorHAnsi" w:hAnsi="Times New Roman" w:cs="Times New Roman"/>
          <w:sz w:val="24"/>
          <w:szCs w:val="24"/>
          <w:lang w:eastAsia="en-US"/>
        </w:rPr>
      </w:pPr>
    </w:p>
    <w:p w14:paraId="4ABE65B4" w14:textId="7B086279" w:rsidR="00432EB0" w:rsidRPr="006563FC" w:rsidRDefault="00280B8A" w:rsidP="00F956E0">
      <w:pPr>
        <w:pStyle w:val="a3"/>
        <w:ind w:left="4253"/>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w:t>
      </w:r>
      <w:r w:rsidR="00432EB0" w:rsidRPr="006563FC">
        <w:rPr>
          <w:rFonts w:ascii="Times New Roman" w:eastAsiaTheme="minorHAnsi" w:hAnsi="Times New Roman" w:cs="Times New Roman"/>
          <w:b/>
          <w:sz w:val="24"/>
          <w:szCs w:val="24"/>
          <w:lang w:eastAsia="en-US"/>
        </w:rPr>
        <w:t xml:space="preserve">стец: </w:t>
      </w:r>
      <w:r w:rsidR="00A30DB0">
        <w:rPr>
          <w:rFonts w:ascii="Times New Roman" w:eastAsiaTheme="minorHAnsi" w:hAnsi="Times New Roman" w:cs="Times New Roman"/>
          <w:b/>
          <w:sz w:val="24"/>
          <w:szCs w:val="24"/>
          <w:lang w:eastAsia="en-US"/>
        </w:rPr>
        <w:t>Иванов</w:t>
      </w:r>
      <w:r w:rsidR="00192CA7">
        <w:rPr>
          <w:rFonts w:ascii="Times New Roman" w:eastAsiaTheme="minorHAnsi" w:hAnsi="Times New Roman" w:cs="Times New Roman"/>
          <w:b/>
          <w:sz w:val="24"/>
          <w:szCs w:val="24"/>
          <w:lang w:eastAsia="en-US"/>
        </w:rPr>
        <w:t xml:space="preserve"> </w:t>
      </w:r>
      <w:r w:rsidR="00AC5B0C">
        <w:rPr>
          <w:rFonts w:ascii="Times New Roman" w:eastAsiaTheme="minorHAnsi" w:hAnsi="Times New Roman" w:cs="Times New Roman"/>
          <w:b/>
          <w:sz w:val="24"/>
          <w:szCs w:val="24"/>
          <w:lang w:eastAsia="en-US"/>
        </w:rPr>
        <w:t>Дмитрий</w:t>
      </w:r>
      <w:r w:rsidR="00192CA7">
        <w:rPr>
          <w:rFonts w:ascii="Times New Roman" w:eastAsiaTheme="minorHAnsi" w:hAnsi="Times New Roman" w:cs="Times New Roman"/>
          <w:b/>
          <w:sz w:val="24"/>
          <w:szCs w:val="24"/>
          <w:lang w:eastAsia="en-US"/>
        </w:rPr>
        <w:t xml:space="preserve"> </w:t>
      </w:r>
      <w:r w:rsidR="00AC5B0C">
        <w:rPr>
          <w:rFonts w:ascii="Times New Roman" w:eastAsiaTheme="minorHAnsi" w:hAnsi="Times New Roman" w:cs="Times New Roman"/>
          <w:b/>
          <w:sz w:val="24"/>
          <w:szCs w:val="24"/>
          <w:lang w:eastAsia="en-US"/>
        </w:rPr>
        <w:t>Иванович</w:t>
      </w:r>
    </w:p>
    <w:p w14:paraId="0550789F" w14:textId="3127AF31" w:rsidR="006563FC" w:rsidRDefault="006563FC" w:rsidP="00F956E0">
      <w:pPr>
        <w:pStyle w:val="a3"/>
        <w:ind w:left="4253"/>
        <w:rPr>
          <w:rFonts w:ascii="Times New Roman" w:eastAsiaTheme="minorHAnsi" w:hAnsi="Times New Roman" w:cs="Times New Roman"/>
          <w:sz w:val="24"/>
          <w:szCs w:val="24"/>
          <w:lang w:eastAsia="en-US"/>
        </w:rPr>
      </w:pPr>
      <w:r w:rsidRPr="006563FC">
        <w:rPr>
          <w:rFonts w:ascii="Times New Roman" w:eastAsiaTheme="minorHAnsi" w:hAnsi="Times New Roman" w:cs="Times New Roman"/>
          <w:sz w:val="24"/>
          <w:szCs w:val="24"/>
          <w:lang w:eastAsia="en-US"/>
        </w:rPr>
        <w:t>Адрес:</w:t>
      </w:r>
      <w:r w:rsidR="00486591">
        <w:rPr>
          <w:rFonts w:ascii="Times New Roman" w:eastAsiaTheme="minorHAnsi" w:hAnsi="Times New Roman" w:cs="Times New Roman"/>
          <w:sz w:val="24"/>
          <w:szCs w:val="24"/>
          <w:lang w:eastAsia="en-US"/>
        </w:rPr>
        <w:t xml:space="preserve"> </w:t>
      </w:r>
      <w:r w:rsidR="00AC5B0C" w:rsidRPr="00AC5B0C">
        <w:rPr>
          <w:rFonts w:ascii="Times New Roman" w:eastAsiaTheme="minorHAnsi" w:hAnsi="Times New Roman" w:cs="Times New Roman"/>
          <w:color w:val="000000" w:themeColor="text1"/>
          <w:sz w:val="24"/>
          <w:szCs w:val="24"/>
          <w:lang w:eastAsia="en-US"/>
        </w:rPr>
        <w:t xml:space="preserve">ул. Михайлова, дом </w:t>
      </w:r>
      <w:r w:rsidR="00AC5B0C">
        <w:rPr>
          <w:rFonts w:ascii="Times New Roman" w:eastAsiaTheme="minorHAnsi" w:hAnsi="Times New Roman" w:cs="Times New Roman"/>
          <w:color w:val="000000" w:themeColor="text1"/>
          <w:sz w:val="24"/>
          <w:szCs w:val="24"/>
          <w:lang w:eastAsia="en-US"/>
        </w:rPr>
        <w:t>10</w:t>
      </w:r>
      <w:r w:rsidR="00AC5B0C" w:rsidRPr="00AC5B0C">
        <w:rPr>
          <w:rFonts w:ascii="Times New Roman" w:eastAsiaTheme="minorHAnsi" w:hAnsi="Times New Roman" w:cs="Times New Roman"/>
          <w:color w:val="000000" w:themeColor="text1"/>
          <w:sz w:val="24"/>
          <w:szCs w:val="24"/>
          <w:lang w:eastAsia="en-US"/>
        </w:rPr>
        <w:t xml:space="preserve">, кв. </w:t>
      </w:r>
      <w:r w:rsidR="00AC5B0C">
        <w:rPr>
          <w:rFonts w:ascii="Times New Roman" w:eastAsiaTheme="minorHAnsi" w:hAnsi="Times New Roman" w:cs="Times New Roman"/>
          <w:color w:val="000000" w:themeColor="text1"/>
          <w:sz w:val="24"/>
          <w:szCs w:val="24"/>
          <w:lang w:eastAsia="en-US"/>
        </w:rPr>
        <w:t>77</w:t>
      </w:r>
    </w:p>
    <w:p w14:paraId="7B301126" w14:textId="49F2CFB4" w:rsidR="00486591" w:rsidRDefault="00486591" w:rsidP="00F956E0">
      <w:pPr>
        <w:pStyle w:val="a3"/>
        <w:ind w:left="4253"/>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Тел:</w:t>
      </w:r>
      <w:r w:rsidR="001741AC">
        <w:rPr>
          <w:rFonts w:ascii="Times New Roman" w:eastAsiaTheme="minorHAnsi" w:hAnsi="Times New Roman" w:cs="Times New Roman"/>
          <w:sz w:val="24"/>
          <w:szCs w:val="24"/>
          <w:lang w:eastAsia="en-US"/>
        </w:rPr>
        <w:t xml:space="preserve"> </w:t>
      </w:r>
      <w:r w:rsidR="00EA09B2">
        <w:rPr>
          <w:rFonts w:ascii="Times New Roman" w:eastAsiaTheme="minorHAnsi" w:hAnsi="Times New Roman" w:cs="Times New Roman"/>
          <w:sz w:val="24"/>
          <w:szCs w:val="24"/>
          <w:lang w:eastAsia="en-US"/>
        </w:rPr>
        <w:t>____________</w:t>
      </w:r>
    </w:p>
    <w:p w14:paraId="7E0ED124" w14:textId="77777777" w:rsidR="006563FC" w:rsidRPr="006563FC" w:rsidRDefault="006563FC" w:rsidP="00F956E0">
      <w:pPr>
        <w:pStyle w:val="a3"/>
        <w:ind w:left="4253"/>
        <w:rPr>
          <w:rFonts w:ascii="Times New Roman" w:eastAsiaTheme="minorHAnsi" w:hAnsi="Times New Roman" w:cs="Times New Roman"/>
          <w:sz w:val="24"/>
          <w:szCs w:val="24"/>
          <w:lang w:eastAsia="en-US"/>
        </w:rPr>
      </w:pPr>
    </w:p>
    <w:p w14:paraId="197A597A" w14:textId="6C2904B5" w:rsidR="005C0417" w:rsidRPr="005C0417" w:rsidRDefault="00280B8A" w:rsidP="00F956E0">
      <w:pPr>
        <w:pStyle w:val="a3"/>
        <w:ind w:left="4253"/>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w:t>
      </w:r>
      <w:r w:rsidR="00432EB0" w:rsidRPr="006563FC">
        <w:rPr>
          <w:rFonts w:ascii="Times New Roman" w:eastAsiaTheme="minorHAnsi" w:hAnsi="Times New Roman" w:cs="Times New Roman"/>
          <w:b/>
          <w:sz w:val="24"/>
          <w:szCs w:val="24"/>
          <w:lang w:eastAsia="en-US"/>
        </w:rPr>
        <w:t xml:space="preserve">тветчик: </w:t>
      </w:r>
      <w:r w:rsidR="00A30DB0">
        <w:rPr>
          <w:rFonts w:ascii="Times New Roman" w:eastAsiaTheme="minorHAnsi" w:hAnsi="Times New Roman" w:cs="Times New Roman"/>
          <w:b/>
          <w:sz w:val="24"/>
          <w:szCs w:val="24"/>
          <w:lang w:eastAsia="en-US"/>
        </w:rPr>
        <w:t>Петров</w:t>
      </w:r>
      <w:r w:rsidR="00192CA7">
        <w:rPr>
          <w:rFonts w:ascii="Times New Roman" w:eastAsiaTheme="minorHAnsi" w:hAnsi="Times New Roman" w:cs="Times New Roman"/>
          <w:b/>
          <w:sz w:val="24"/>
          <w:szCs w:val="24"/>
          <w:lang w:eastAsia="en-US"/>
        </w:rPr>
        <w:t xml:space="preserve">а </w:t>
      </w:r>
      <w:r w:rsidR="00AC5B0C">
        <w:rPr>
          <w:rFonts w:ascii="Times New Roman" w:eastAsiaTheme="minorHAnsi" w:hAnsi="Times New Roman" w:cs="Times New Roman"/>
          <w:b/>
          <w:sz w:val="24"/>
          <w:szCs w:val="24"/>
          <w:lang w:eastAsia="en-US"/>
        </w:rPr>
        <w:t>Марина Сергеевна</w:t>
      </w:r>
    </w:p>
    <w:p w14:paraId="05C7597E" w14:textId="0CD1C540" w:rsidR="006563FC" w:rsidRDefault="00486591" w:rsidP="00F956E0">
      <w:pPr>
        <w:pStyle w:val="a3"/>
        <w:ind w:left="4253"/>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Адрес: </w:t>
      </w:r>
      <w:r w:rsidR="00192CA7">
        <w:rPr>
          <w:rFonts w:ascii="Times New Roman" w:eastAsiaTheme="minorHAnsi" w:hAnsi="Times New Roman" w:cs="Times New Roman"/>
          <w:sz w:val="24"/>
          <w:szCs w:val="24"/>
          <w:lang w:eastAsia="en-US"/>
        </w:rPr>
        <w:t xml:space="preserve">242600, Брянская обл., г. Дятьково, ул. Кирова, д. </w:t>
      </w:r>
      <w:r w:rsidR="00EA09B2">
        <w:rPr>
          <w:rFonts w:ascii="Times New Roman" w:eastAsiaTheme="minorHAnsi" w:hAnsi="Times New Roman" w:cs="Times New Roman"/>
          <w:sz w:val="24"/>
          <w:szCs w:val="24"/>
          <w:lang w:eastAsia="en-US"/>
        </w:rPr>
        <w:t>40</w:t>
      </w:r>
    </w:p>
    <w:p w14:paraId="4215945D" w14:textId="77777777" w:rsidR="00486591" w:rsidRPr="005C0417" w:rsidRDefault="00486591" w:rsidP="00F956E0">
      <w:pPr>
        <w:pStyle w:val="a3"/>
        <w:ind w:left="4253"/>
        <w:rPr>
          <w:rFonts w:ascii="Times New Roman" w:eastAsiaTheme="minorHAnsi" w:hAnsi="Times New Roman" w:cs="Times New Roman"/>
          <w:sz w:val="24"/>
          <w:szCs w:val="24"/>
          <w:lang w:eastAsia="en-US"/>
        </w:rPr>
      </w:pPr>
    </w:p>
    <w:p w14:paraId="29F0F00D" w14:textId="0624739D" w:rsidR="00F956E0" w:rsidRPr="00192CA7" w:rsidRDefault="00486591" w:rsidP="00192CA7">
      <w:pPr>
        <w:autoSpaceDE w:val="0"/>
        <w:autoSpaceDN w:val="0"/>
        <w:adjustRightInd w:val="0"/>
        <w:spacing w:after="120" w:line="240" w:lineRule="auto"/>
        <w:ind w:left="4253"/>
        <w:rPr>
          <w:rFonts w:ascii="Times New Roman" w:hAnsi="Times New Roman" w:cs="Times New Roman"/>
          <w:sz w:val="24"/>
          <w:szCs w:val="24"/>
        </w:rPr>
      </w:pPr>
      <w:r>
        <w:rPr>
          <w:rFonts w:ascii="Times New Roman" w:hAnsi="Times New Roman" w:cs="Times New Roman"/>
          <w:b/>
          <w:sz w:val="24"/>
          <w:szCs w:val="24"/>
        </w:rPr>
        <w:t xml:space="preserve">Госпошлина: </w:t>
      </w:r>
      <w:r w:rsidRPr="00486591">
        <w:rPr>
          <w:rFonts w:ascii="Times New Roman" w:hAnsi="Times New Roman" w:cs="Times New Roman"/>
          <w:sz w:val="24"/>
          <w:szCs w:val="24"/>
        </w:rPr>
        <w:t>600 рублей</w:t>
      </w:r>
    </w:p>
    <w:p w14:paraId="1B35E304" w14:textId="77777777" w:rsidR="00280B8A" w:rsidRPr="00432EB0" w:rsidRDefault="00280B8A" w:rsidP="00225438">
      <w:pPr>
        <w:pStyle w:val="a3"/>
        <w:ind w:left="3402"/>
        <w:jc w:val="right"/>
        <w:rPr>
          <w:rFonts w:ascii="Times New Roman" w:hAnsi="Times New Roman" w:cs="Times New Roman"/>
          <w:sz w:val="24"/>
          <w:szCs w:val="24"/>
        </w:rPr>
      </w:pPr>
    </w:p>
    <w:p w14:paraId="7D52BE15" w14:textId="77777777" w:rsidR="00225438" w:rsidRDefault="00486591" w:rsidP="00225438">
      <w:pPr>
        <w:pStyle w:val="a3"/>
        <w:jc w:val="center"/>
        <w:rPr>
          <w:rFonts w:ascii="Times New Roman" w:hAnsi="Times New Roman" w:cs="Times New Roman"/>
          <w:b/>
          <w:sz w:val="24"/>
          <w:szCs w:val="24"/>
        </w:rPr>
      </w:pPr>
      <w:r>
        <w:rPr>
          <w:rFonts w:ascii="Times New Roman" w:hAnsi="Times New Roman" w:cs="Times New Roman"/>
          <w:b/>
          <w:sz w:val="24"/>
          <w:szCs w:val="24"/>
        </w:rPr>
        <w:t>ИСКОВОЕ ЗАЯВЛЕНИЕ</w:t>
      </w:r>
    </w:p>
    <w:p w14:paraId="64A58CA4" w14:textId="3D60F7CA" w:rsidR="00A86338" w:rsidRDefault="00A86338" w:rsidP="00A86338">
      <w:pPr>
        <w:pStyle w:val="a3"/>
        <w:jc w:val="center"/>
        <w:rPr>
          <w:rFonts w:ascii="Times New Roman" w:hAnsi="Times New Roman" w:cs="Times New Roman"/>
          <w:b/>
          <w:sz w:val="24"/>
          <w:szCs w:val="24"/>
        </w:rPr>
      </w:pPr>
      <w:r>
        <w:rPr>
          <w:rFonts w:ascii="Times New Roman" w:hAnsi="Times New Roman" w:cs="Times New Roman"/>
          <w:b/>
          <w:sz w:val="24"/>
          <w:szCs w:val="24"/>
        </w:rPr>
        <w:t>О</w:t>
      </w:r>
      <w:r w:rsidRPr="00A86338">
        <w:rPr>
          <w:rFonts w:ascii="Times New Roman" w:hAnsi="Times New Roman" w:cs="Times New Roman"/>
          <w:b/>
          <w:sz w:val="24"/>
          <w:szCs w:val="24"/>
        </w:rPr>
        <w:t xml:space="preserve"> защите чести и достоинства, возмещении убытков компенсации морального вреда</w:t>
      </w:r>
    </w:p>
    <w:p w14:paraId="3B4B1C3D" w14:textId="77777777" w:rsidR="00A86338" w:rsidRPr="00A86338" w:rsidRDefault="00A86338" w:rsidP="00A86338">
      <w:pPr>
        <w:pStyle w:val="a3"/>
        <w:jc w:val="center"/>
        <w:rPr>
          <w:rFonts w:ascii="Times New Roman" w:hAnsi="Times New Roman" w:cs="Times New Roman"/>
          <w:b/>
          <w:sz w:val="24"/>
          <w:szCs w:val="24"/>
        </w:rPr>
      </w:pPr>
    </w:p>
    <w:p w14:paraId="28F6028A" w14:textId="142E7EB4" w:rsidR="00A86338" w:rsidRPr="00A86338" w:rsidRDefault="00486591" w:rsidP="00A8633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86338">
        <w:rPr>
          <w:rFonts w:ascii="Times New Roman" w:hAnsi="Times New Roman" w:cs="Times New Roman"/>
          <w:sz w:val="24"/>
          <w:szCs w:val="24"/>
        </w:rPr>
        <w:t>«20» сентября</w:t>
      </w:r>
      <w:r w:rsidR="00A86338" w:rsidRPr="00A86338">
        <w:rPr>
          <w:rFonts w:ascii="Times New Roman" w:hAnsi="Times New Roman" w:cs="Times New Roman"/>
          <w:sz w:val="24"/>
          <w:szCs w:val="24"/>
        </w:rPr>
        <w:t xml:space="preserve"> </w:t>
      </w:r>
      <w:r w:rsidR="00A86338">
        <w:rPr>
          <w:rFonts w:ascii="Times New Roman" w:hAnsi="Times New Roman" w:cs="Times New Roman"/>
          <w:sz w:val="24"/>
          <w:szCs w:val="24"/>
        </w:rPr>
        <w:t>2022 года</w:t>
      </w:r>
      <w:r w:rsidR="00A86338" w:rsidRPr="00A86338">
        <w:rPr>
          <w:rFonts w:ascii="Times New Roman" w:hAnsi="Times New Roman" w:cs="Times New Roman"/>
          <w:sz w:val="24"/>
          <w:szCs w:val="24"/>
        </w:rPr>
        <w:t xml:space="preserve"> </w:t>
      </w:r>
      <w:r w:rsidR="00A86338">
        <w:rPr>
          <w:rFonts w:ascii="Times New Roman" w:hAnsi="Times New Roman" w:cs="Times New Roman"/>
          <w:sz w:val="24"/>
          <w:szCs w:val="24"/>
        </w:rPr>
        <w:t>Петрова М.С.</w:t>
      </w:r>
      <w:r w:rsidR="00A86338" w:rsidRPr="00A86338">
        <w:rPr>
          <w:rFonts w:ascii="Times New Roman" w:hAnsi="Times New Roman" w:cs="Times New Roman"/>
          <w:sz w:val="24"/>
          <w:szCs w:val="24"/>
        </w:rPr>
        <w:t xml:space="preserve"> распространил</w:t>
      </w:r>
      <w:r w:rsidR="00A86338">
        <w:rPr>
          <w:rFonts w:ascii="Times New Roman" w:hAnsi="Times New Roman" w:cs="Times New Roman"/>
          <w:sz w:val="24"/>
          <w:szCs w:val="24"/>
        </w:rPr>
        <w:t>а</w:t>
      </w:r>
      <w:r w:rsidR="00A86338" w:rsidRPr="00A86338">
        <w:rPr>
          <w:rFonts w:ascii="Times New Roman" w:hAnsi="Times New Roman" w:cs="Times New Roman"/>
          <w:sz w:val="24"/>
          <w:szCs w:val="24"/>
        </w:rPr>
        <w:t xml:space="preserve"> сведения, порочащие честь и достоинство </w:t>
      </w:r>
      <w:r w:rsidR="00A86338">
        <w:rPr>
          <w:rFonts w:ascii="Times New Roman" w:hAnsi="Times New Roman" w:cs="Times New Roman"/>
          <w:sz w:val="24"/>
          <w:szCs w:val="24"/>
        </w:rPr>
        <w:t>Иванова Д.И.</w:t>
      </w:r>
      <w:r w:rsidR="00A86338" w:rsidRPr="00A86338">
        <w:rPr>
          <w:rFonts w:ascii="Times New Roman" w:hAnsi="Times New Roman" w:cs="Times New Roman"/>
          <w:sz w:val="24"/>
          <w:szCs w:val="24"/>
        </w:rPr>
        <w:t xml:space="preserve">, а именно: </w:t>
      </w:r>
      <w:r w:rsidR="00A86338">
        <w:rPr>
          <w:rFonts w:ascii="Times New Roman" w:hAnsi="Times New Roman" w:cs="Times New Roman"/>
          <w:sz w:val="24"/>
          <w:szCs w:val="24"/>
        </w:rPr>
        <w:t>в социальной сети «</w:t>
      </w:r>
      <w:proofErr w:type="spellStart"/>
      <w:r w:rsidR="00A86338">
        <w:rPr>
          <w:rFonts w:ascii="Times New Roman" w:hAnsi="Times New Roman" w:cs="Times New Roman"/>
          <w:sz w:val="24"/>
          <w:szCs w:val="24"/>
        </w:rPr>
        <w:t>Вконтакте</w:t>
      </w:r>
      <w:proofErr w:type="spellEnd"/>
      <w:r w:rsidR="00A86338">
        <w:rPr>
          <w:rFonts w:ascii="Times New Roman" w:hAnsi="Times New Roman" w:cs="Times New Roman"/>
          <w:sz w:val="24"/>
          <w:szCs w:val="24"/>
        </w:rPr>
        <w:t xml:space="preserve">» на своей личной странице, доступ к которой открыт неограниченному кругу лиц, разместила информацию о недобросовестном исполнении Ивановым Д.М. работ, связанных с разработкой веб-сайта. А именно указала, что Иванов Д.М. получил 90 000 рублей за создание веб сайта, однако работу не выполнил в полном объеме, а </w:t>
      </w:r>
      <w:proofErr w:type="gramStart"/>
      <w:r w:rsidR="00A86338">
        <w:rPr>
          <w:rFonts w:ascii="Times New Roman" w:hAnsi="Times New Roman" w:cs="Times New Roman"/>
          <w:sz w:val="24"/>
          <w:szCs w:val="24"/>
        </w:rPr>
        <w:t>так же</w:t>
      </w:r>
      <w:proofErr w:type="gramEnd"/>
      <w:r w:rsidR="004425B7">
        <w:rPr>
          <w:rFonts w:ascii="Times New Roman" w:hAnsi="Times New Roman" w:cs="Times New Roman"/>
          <w:sz w:val="24"/>
          <w:szCs w:val="24"/>
        </w:rPr>
        <w:t>,</w:t>
      </w:r>
      <w:r w:rsidR="00A86338">
        <w:rPr>
          <w:rFonts w:ascii="Times New Roman" w:hAnsi="Times New Roman" w:cs="Times New Roman"/>
          <w:sz w:val="24"/>
          <w:szCs w:val="24"/>
        </w:rPr>
        <w:t xml:space="preserve"> </w:t>
      </w:r>
      <w:r w:rsidR="004425B7">
        <w:rPr>
          <w:rFonts w:ascii="Times New Roman" w:hAnsi="Times New Roman" w:cs="Times New Roman"/>
          <w:sz w:val="24"/>
          <w:szCs w:val="24"/>
        </w:rPr>
        <w:t>разместила</w:t>
      </w:r>
      <w:r w:rsidR="00A86338">
        <w:rPr>
          <w:rFonts w:ascii="Times New Roman" w:hAnsi="Times New Roman" w:cs="Times New Roman"/>
          <w:sz w:val="24"/>
          <w:szCs w:val="24"/>
        </w:rPr>
        <w:t xml:space="preserve"> на своей личной странице фотографи</w:t>
      </w:r>
      <w:r w:rsidR="004425B7">
        <w:rPr>
          <w:rFonts w:ascii="Times New Roman" w:hAnsi="Times New Roman" w:cs="Times New Roman"/>
          <w:sz w:val="24"/>
          <w:szCs w:val="24"/>
        </w:rPr>
        <w:t>ю</w:t>
      </w:r>
      <w:r w:rsidR="00A86338">
        <w:rPr>
          <w:rFonts w:ascii="Times New Roman" w:hAnsi="Times New Roman" w:cs="Times New Roman"/>
          <w:sz w:val="24"/>
          <w:szCs w:val="24"/>
        </w:rPr>
        <w:t xml:space="preserve"> Иванова Д.М. с оскорбительной надписью, что причинило Истцу моральные страдания</w:t>
      </w:r>
      <w:r w:rsidR="00A86338" w:rsidRPr="00A86338">
        <w:rPr>
          <w:rFonts w:ascii="Times New Roman" w:hAnsi="Times New Roman" w:cs="Times New Roman"/>
          <w:sz w:val="24"/>
          <w:szCs w:val="24"/>
        </w:rPr>
        <w:t>.</w:t>
      </w:r>
    </w:p>
    <w:p w14:paraId="7E4999FE" w14:textId="77777777" w:rsidR="004425B7" w:rsidRPr="004425B7" w:rsidRDefault="00A86338" w:rsidP="004425B7">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425B7" w:rsidRPr="004425B7">
        <w:rPr>
          <w:rFonts w:ascii="Times New Roman" w:hAnsi="Times New Roman" w:cs="Times New Roman"/>
          <w:sz w:val="24"/>
          <w:szCs w:val="24"/>
        </w:rPr>
        <w:t xml:space="preserve">В соответствии с </w:t>
      </w:r>
      <w:proofErr w:type="spellStart"/>
      <w:r w:rsidR="004425B7" w:rsidRPr="004425B7">
        <w:rPr>
          <w:rFonts w:ascii="Times New Roman" w:hAnsi="Times New Roman" w:cs="Times New Roman"/>
          <w:sz w:val="24"/>
          <w:szCs w:val="24"/>
        </w:rPr>
        <w:t>абз</w:t>
      </w:r>
      <w:proofErr w:type="spellEnd"/>
      <w:r w:rsidR="004425B7" w:rsidRPr="004425B7">
        <w:rPr>
          <w:rFonts w:ascii="Times New Roman" w:hAnsi="Times New Roman" w:cs="Times New Roman"/>
          <w:sz w:val="24"/>
          <w:szCs w:val="24"/>
        </w:rPr>
        <w:t>. 1 п. 1 ст. 152 Гражданского кодекса Российской Федерации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14:paraId="68A5A879" w14:textId="494F1D8E" w:rsidR="004425B7" w:rsidRPr="004425B7" w:rsidRDefault="004425B7" w:rsidP="004425B7">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425B7">
        <w:rPr>
          <w:rFonts w:ascii="Times New Roman" w:hAnsi="Times New Roman" w:cs="Times New Roman"/>
          <w:sz w:val="24"/>
          <w:szCs w:val="24"/>
        </w:rPr>
        <w:t>В соответствии с п. 2 ст. 152 Гражданского кодекса Российской Федерации сведения, порочащие честь, достоинство или деловую репутацию гражданина,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14:paraId="363D05E5" w14:textId="35B36A10" w:rsidR="004425B7" w:rsidRPr="004425B7" w:rsidRDefault="004425B7" w:rsidP="004425B7">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425B7">
        <w:rPr>
          <w:rFonts w:ascii="Times New Roman" w:hAnsi="Times New Roman" w:cs="Times New Roman"/>
          <w:sz w:val="24"/>
          <w:szCs w:val="24"/>
        </w:rPr>
        <w:t>В соответствии с п. 9 ст. 152 Гражданского кодекса Российской Федерации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14:paraId="5E17F729" w14:textId="650239AE" w:rsidR="004425B7" w:rsidRPr="004425B7" w:rsidRDefault="004425B7" w:rsidP="004425B7">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425B7">
        <w:rPr>
          <w:rFonts w:ascii="Times New Roman" w:hAnsi="Times New Roman" w:cs="Times New Roman"/>
          <w:sz w:val="24"/>
          <w:szCs w:val="24"/>
        </w:rPr>
        <w:t>В соответствии с п. 1 ст. 151 Гражданского кодекса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14:paraId="39E0F025" w14:textId="77777777" w:rsidR="004425B7" w:rsidRDefault="004425B7" w:rsidP="004425B7">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425B7">
        <w:rPr>
          <w:rFonts w:ascii="Times New Roman" w:hAnsi="Times New Roman" w:cs="Times New Roman"/>
          <w:sz w:val="24"/>
          <w:szCs w:val="24"/>
        </w:rPr>
        <w:t xml:space="preserve">В соответствии с п. 2 ст. 1101 Гражданского кодекса Российской Федерации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w:t>
      </w:r>
      <w:r>
        <w:rPr>
          <w:rFonts w:ascii="Times New Roman" w:hAnsi="Times New Roman" w:cs="Times New Roman"/>
          <w:sz w:val="24"/>
          <w:szCs w:val="24"/>
        </w:rPr>
        <w:t xml:space="preserve"> </w:t>
      </w:r>
    </w:p>
    <w:p w14:paraId="5871B8FC" w14:textId="782B998F" w:rsidR="004425B7" w:rsidRPr="004425B7" w:rsidRDefault="004425B7" w:rsidP="004425B7">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425B7">
        <w:rPr>
          <w:rFonts w:ascii="Times New Roman" w:hAnsi="Times New Roman" w:cs="Times New Roman"/>
          <w:sz w:val="24"/>
          <w:szCs w:val="24"/>
        </w:rPr>
        <w:t>При определении размера компенсации вреда должны учитываться требования разумности и справедливости.</w:t>
      </w:r>
    </w:p>
    <w:p w14:paraId="1DD27444" w14:textId="448BBBBE" w:rsidR="004425B7" w:rsidRPr="004425B7" w:rsidRDefault="004425B7" w:rsidP="004425B7">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4425B7">
        <w:rPr>
          <w:rFonts w:ascii="Times New Roman" w:hAnsi="Times New Roman" w:cs="Times New Roman"/>
          <w:sz w:val="24"/>
          <w:szCs w:val="24"/>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14:paraId="520B187C" w14:textId="7B2DA6D3" w:rsidR="00584ADB" w:rsidRDefault="004425B7" w:rsidP="004425B7">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425B7">
        <w:rPr>
          <w:rFonts w:ascii="Times New Roman" w:hAnsi="Times New Roman" w:cs="Times New Roman"/>
          <w:sz w:val="24"/>
          <w:szCs w:val="24"/>
        </w:rPr>
        <w:t>На основании вышеизложенного и в соответствии с п. 1 ст. 151, п. п. 1, 2, 9 ст. 152, п. 2 ст. 1101 Гражданского кодекса Российской Федерации, руководствуясь ст. ст. 131, 132 Гражданского процессуального кодекса Российской Федерации,</w:t>
      </w:r>
    </w:p>
    <w:p w14:paraId="729F02CD" w14:textId="77777777" w:rsidR="00486591" w:rsidRDefault="00486591" w:rsidP="00486591">
      <w:pPr>
        <w:pStyle w:val="a3"/>
        <w:tabs>
          <w:tab w:val="left" w:pos="142"/>
        </w:tabs>
        <w:jc w:val="both"/>
        <w:rPr>
          <w:rFonts w:ascii="Times New Roman" w:hAnsi="Times New Roman" w:cs="Times New Roman"/>
          <w:sz w:val="24"/>
          <w:szCs w:val="24"/>
        </w:rPr>
      </w:pPr>
    </w:p>
    <w:p w14:paraId="593B72F9" w14:textId="77777777" w:rsidR="00486591" w:rsidRDefault="00486591" w:rsidP="00486591">
      <w:pPr>
        <w:pStyle w:val="a3"/>
        <w:tabs>
          <w:tab w:val="left" w:pos="142"/>
        </w:tabs>
        <w:jc w:val="center"/>
        <w:rPr>
          <w:rFonts w:ascii="Times New Roman" w:hAnsi="Times New Roman" w:cs="Times New Roman"/>
          <w:b/>
          <w:sz w:val="24"/>
          <w:szCs w:val="24"/>
        </w:rPr>
      </w:pPr>
      <w:r w:rsidRPr="00486591">
        <w:rPr>
          <w:rFonts w:ascii="Times New Roman" w:hAnsi="Times New Roman" w:cs="Times New Roman"/>
          <w:b/>
          <w:sz w:val="24"/>
          <w:szCs w:val="24"/>
        </w:rPr>
        <w:t>ПРОШУ:</w:t>
      </w:r>
    </w:p>
    <w:p w14:paraId="58B6A813" w14:textId="77777777" w:rsidR="00486591" w:rsidRDefault="00486591" w:rsidP="00486591">
      <w:pPr>
        <w:pStyle w:val="a3"/>
        <w:tabs>
          <w:tab w:val="left" w:pos="142"/>
        </w:tabs>
        <w:jc w:val="center"/>
        <w:rPr>
          <w:rFonts w:ascii="Times New Roman" w:hAnsi="Times New Roman" w:cs="Times New Roman"/>
          <w:b/>
          <w:sz w:val="24"/>
          <w:szCs w:val="24"/>
        </w:rPr>
      </w:pPr>
    </w:p>
    <w:p w14:paraId="48879DFB" w14:textId="09FB6119" w:rsidR="00584ADB" w:rsidRPr="00584ADB" w:rsidRDefault="004425B7" w:rsidP="00584ADB">
      <w:pPr>
        <w:pStyle w:val="a3"/>
        <w:numPr>
          <w:ilvl w:val="0"/>
          <w:numId w:val="3"/>
        </w:numPr>
        <w:tabs>
          <w:tab w:val="left" w:pos="142"/>
        </w:tabs>
        <w:jc w:val="both"/>
        <w:rPr>
          <w:rFonts w:ascii="Times New Roman" w:hAnsi="Times New Roman" w:cs="Times New Roman"/>
          <w:sz w:val="24"/>
          <w:szCs w:val="24"/>
        </w:rPr>
      </w:pPr>
      <w:r>
        <w:rPr>
          <w:rFonts w:ascii="Times New Roman" w:hAnsi="Times New Roman" w:cs="Times New Roman"/>
          <w:sz w:val="24"/>
          <w:szCs w:val="24"/>
        </w:rPr>
        <w:t>Обязать</w:t>
      </w:r>
      <w:r w:rsidR="00584ADB" w:rsidRPr="00584ADB">
        <w:rPr>
          <w:rFonts w:ascii="Times New Roman" w:hAnsi="Times New Roman" w:cs="Times New Roman"/>
          <w:sz w:val="24"/>
          <w:szCs w:val="24"/>
        </w:rPr>
        <w:t xml:space="preserve"> </w:t>
      </w:r>
      <w:r w:rsidR="00584ADB">
        <w:rPr>
          <w:rFonts w:ascii="Times New Roman" w:hAnsi="Times New Roman" w:cs="Times New Roman"/>
          <w:sz w:val="24"/>
          <w:szCs w:val="24"/>
        </w:rPr>
        <w:t>Петрову Марину Сергеевну</w:t>
      </w:r>
      <w:r w:rsidR="00584ADB" w:rsidRPr="00584ADB">
        <w:rPr>
          <w:rFonts w:ascii="Times New Roman" w:hAnsi="Times New Roman" w:cs="Times New Roman"/>
          <w:sz w:val="24"/>
          <w:szCs w:val="24"/>
        </w:rPr>
        <w:t xml:space="preserve"> </w:t>
      </w:r>
      <w:r w:rsidR="00DB3CBB">
        <w:rPr>
          <w:rFonts w:ascii="Times New Roman" w:hAnsi="Times New Roman" w:cs="Times New Roman"/>
          <w:sz w:val="24"/>
          <w:szCs w:val="24"/>
        </w:rPr>
        <w:t>удалить со своей страницы в социальной сети «</w:t>
      </w:r>
      <w:proofErr w:type="spellStart"/>
      <w:r w:rsidR="00DB3CBB">
        <w:rPr>
          <w:rFonts w:ascii="Times New Roman" w:hAnsi="Times New Roman" w:cs="Times New Roman"/>
          <w:sz w:val="24"/>
          <w:szCs w:val="24"/>
        </w:rPr>
        <w:t>Вконтакте</w:t>
      </w:r>
      <w:proofErr w:type="spellEnd"/>
      <w:r w:rsidR="00DB3CBB">
        <w:rPr>
          <w:rFonts w:ascii="Times New Roman" w:hAnsi="Times New Roman" w:cs="Times New Roman"/>
          <w:sz w:val="24"/>
          <w:szCs w:val="24"/>
        </w:rPr>
        <w:t xml:space="preserve">» по адресу </w:t>
      </w:r>
      <w:r w:rsidR="00DB3CBB" w:rsidRPr="00DB3CBB">
        <w:rPr>
          <w:rFonts w:ascii="Times New Roman" w:hAnsi="Times New Roman" w:cs="Times New Roman"/>
          <w:sz w:val="24"/>
          <w:szCs w:val="24"/>
        </w:rPr>
        <w:t>&lt;</w:t>
      </w:r>
      <w:r w:rsidR="00DB3CBB">
        <w:rPr>
          <w:rFonts w:ascii="Times New Roman" w:hAnsi="Times New Roman" w:cs="Times New Roman"/>
          <w:sz w:val="24"/>
          <w:szCs w:val="24"/>
        </w:rPr>
        <w:t>адрес страницы&gt; удалить запись от «20» сентября 2022 года содержащую недостоверные сведения об Истце</w:t>
      </w:r>
      <w:r w:rsidR="00584ADB">
        <w:rPr>
          <w:rFonts w:ascii="Times New Roman" w:hAnsi="Times New Roman" w:cs="Times New Roman"/>
          <w:sz w:val="24"/>
          <w:szCs w:val="24"/>
        </w:rPr>
        <w:t>.</w:t>
      </w:r>
    </w:p>
    <w:p w14:paraId="21FC4BAF" w14:textId="1A5F4143" w:rsidR="002E3B40" w:rsidRDefault="00DB3CBB" w:rsidP="00584ADB">
      <w:pPr>
        <w:pStyle w:val="a3"/>
        <w:numPr>
          <w:ilvl w:val="0"/>
          <w:numId w:val="3"/>
        </w:numPr>
        <w:tabs>
          <w:tab w:val="left" w:pos="142"/>
        </w:tabs>
        <w:jc w:val="both"/>
        <w:rPr>
          <w:rFonts w:ascii="Times New Roman" w:hAnsi="Times New Roman" w:cs="Times New Roman"/>
          <w:sz w:val="24"/>
          <w:szCs w:val="24"/>
        </w:rPr>
      </w:pPr>
      <w:r w:rsidRPr="00DB3CBB">
        <w:rPr>
          <w:rFonts w:ascii="Times New Roman" w:hAnsi="Times New Roman" w:cs="Times New Roman"/>
          <w:sz w:val="24"/>
          <w:szCs w:val="24"/>
        </w:rPr>
        <w:t>Взыскать с ответчика в пользу истца компенсацию морального вреда в размере</w:t>
      </w:r>
      <w:r>
        <w:rPr>
          <w:rFonts w:ascii="Times New Roman" w:hAnsi="Times New Roman" w:cs="Times New Roman"/>
          <w:sz w:val="24"/>
          <w:szCs w:val="24"/>
        </w:rPr>
        <w:t xml:space="preserve"> 30 000 рублей</w:t>
      </w:r>
      <w:r w:rsidR="00584ADB">
        <w:rPr>
          <w:rFonts w:ascii="Times New Roman" w:hAnsi="Times New Roman" w:cs="Times New Roman"/>
          <w:sz w:val="24"/>
          <w:szCs w:val="24"/>
        </w:rPr>
        <w:t>.</w:t>
      </w:r>
    </w:p>
    <w:p w14:paraId="66F036B0" w14:textId="77777777" w:rsidR="002E3B40" w:rsidRDefault="002E3B40" w:rsidP="002E3B40">
      <w:pPr>
        <w:pStyle w:val="a3"/>
        <w:tabs>
          <w:tab w:val="left" w:pos="142"/>
        </w:tabs>
        <w:jc w:val="both"/>
        <w:rPr>
          <w:rFonts w:ascii="Times New Roman" w:hAnsi="Times New Roman" w:cs="Times New Roman"/>
          <w:sz w:val="24"/>
          <w:szCs w:val="24"/>
        </w:rPr>
      </w:pPr>
    </w:p>
    <w:p w14:paraId="286EEE08" w14:textId="77777777" w:rsidR="008D5816" w:rsidRDefault="008D5816" w:rsidP="002E3B40">
      <w:pPr>
        <w:pStyle w:val="a3"/>
        <w:tabs>
          <w:tab w:val="left" w:pos="142"/>
        </w:tabs>
        <w:jc w:val="both"/>
        <w:rPr>
          <w:rFonts w:ascii="Times New Roman" w:hAnsi="Times New Roman" w:cs="Times New Roman"/>
          <w:sz w:val="24"/>
          <w:szCs w:val="24"/>
        </w:rPr>
      </w:pPr>
    </w:p>
    <w:p w14:paraId="42AE788E" w14:textId="0DCEF6BD" w:rsidR="008D5816" w:rsidRDefault="002E3B40" w:rsidP="002E3B40">
      <w:pPr>
        <w:pStyle w:val="a3"/>
        <w:tabs>
          <w:tab w:val="left" w:pos="142"/>
        </w:tabs>
        <w:jc w:val="both"/>
        <w:rPr>
          <w:rFonts w:ascii="Times New Roman" w:hAnsi="Times New Roman" w:cs="Times New Roman"/>
          <w:b/>
          <w:sz w:val="24"/>
          <w:szCs w:val="24"/>
        </w:rPr>
      </w:pPr>
      <w:r w:rsidRPr="008D5816">
        <w:rPr>
          <w:rFonts w:ascii="Times New Roman" w:hAnsi="Times New Roman" w:cs="Times New Roman"/>
          <w:b/>
          <w:sz w:val="24"/>
          <w:szCs w:val="24"/>
        </w:rPr>
        <w:t>Приложения:</w:t>
      </w:r>
    </w:p>
    <w:p w14:paraId="57DC6F13" w14:textId="77777777" w:rsidR="00584ADB" w:rsidRPr="008D5816" w:rsidRDefault="00584ADB" w:rsidP="002E3B40">
      <w:pPr>
        <w:pStyle w:val="a3"/>
        <w:tabs>
          <w:tab w:val="left" w:pos="142"/>
        </w:tabs>
        <w:jc w:val="both"/>
        <w:rPr>
          <w:rFonts w:ascii="Times New Roman" w:hAnsi="Times New Roman" w:cs="Times New Roman"/>
          <w:b/>
          <w:sz w:val="24"/>
          <w:szCs w:val="24"/>
        </w:rPr>
      </w:pPr>
    </w:p>
    <w:p w14:paraId="1B2AFA37" w14:textId="22B68376" w:rsidR="00584ADB" w:rsidRPr="00610B67" w:rsidRDefault="00DB3CBB" w:rsidP="00584ADB">
      <w:pPr>
        <w:pStyle w:val="a3"/>
        <w:numPr>
          <w:ilvl w:val="0"/>
          <w:numId w:val="1"/>
        </w:numPr>
        <w:ind w:left="709" w:firstLine="0"/>
        <w:jc w:val="both"/>
        <w:rPr>
          <w:rFonts w:ascii="Times New Roman" w:hAnsi="Times New Roman"/>
          <w:sz w:val="24"/>
          <w:szCs w:val="24"/>
        </w:rPr>
      </w:pPr>
      <w:r>
        <w:rPr>
          <w:rFonts w:ascii="Times New Roman" w:hAnsi="Times New Roman"/>
          <w:sz w:val="24"/>
          <w:szCs w:val="24"/>
        </w:rPr>
        <w:t>Копия договора об оказании услуг</w:t>
      </w:r>
      <w:r w:rsidR="00584ADB" w:rsidRPr="00610B67">
        <w:rPr>
          <w:rFonts w:ascii="Times New Roman" w:hAnsi="Times New Roman"/>
          <w:bCs/>
          <w:sz w:val="24"/>
          <w:szCs w:val="24"/>
        </w:rPr>
        <w:t>;</w:t>
      </w:r>
    </w:p>
    <w:p w14:paraId="5ACDD596" w14:textId="3135275B" w:rsidR="00584ADB" w:rsidRPr="00610B67" w:rsidRDefault="00DB3CBB" w:rsidP="00584ADB">
      <w:pPr>
        <w:pStyle w:val="a3"/>
        <w:numPr>
          <w:ilvl w:val="0"/>
          <w:numId w:val="1"/>
        </w:numPr>
        <w:ind w:left="709" w:firstLine="0"/>
        <w:jc w:val="both"/>
        <w:rPr>
          <w:rFonts w:ascii="Times New Roman" w:hAnsi="Times New Roman"/>
          <w:sz w:val="24"/>
          <w:szCs w:val="24"/>
        </w:rPr>
      </w:pPr>
      <w:r>
        <w:rPr>
          <w:rFonts w:ascii="Times New Roman" w:hAnsi="Times New Roman"/>
          <w:bCs/>
          <w:sz w:val="24"/>
          <w:szCs w:val="24"/>
        </w:rPr>
        <w:t>Копия актов приема-передачи</w:t>
      </w:r>
      <w:r w:rsidR="00584ADB" w:rsidRPr="00610B67">
        <w:rPr>
          <w:rFonts w:ascii="Times New Roman" w:hAnsi="Times New Roman"/>
          <w:bCs/>
          <w:sz w:val="24"/>
          <w:szCs w:val="24"/>
        </w:rPr>
        <w:t>;</w:t>
      </w:r>
    </w:p>
    <w:p w14:paraId="2587D1E1" w14:textId="77777777" w:rsidR="00584ADB" w:rsidRPr="00610B67" w:rsidRDefault="00584ADB" w:rsidP="00584ADB">
      <w:pPr>
        <w:pStyle w:val="a3"/>
        <w:numPr>
          <w:ilvl w:val="0"/>
          <w:numId w:val="1"/>
        </w:numPr>
        <w:ind w:left="709" w:firstLine="0"/>
        <w:jc w:val="both"/>
        <w:rPr>
          <w:rFonts w:ascii="Times New Roman" w:hAnsi="Times New Roman"/>
          <w:sz w:val="24"/>
          <w:szCs w:val="24"/>
        </w:rPr>
      </w:pPr>
      <w:r w:rsidRPr="00610B67">
        <w:rPr>
          <w:rFonts w:ascii="Times New Roman" w:hAnsi="Times New Roman"/>
          <w:bCs/>
          <w:sz w:val="24"/>
          <w:szCs w:val="24"/>
        </w:rPr>
        <w:t>Почтовые документы, подтверждающие отправку копии искового заявления с приложениями ответчикам;</w:t>
      </w:r>
    </w:p>
    <w:p w14:paraId="71208B83" w14:textId="77777777" w:rsidR="00584ADB" w:rsidRPr="00610B67" w:rsidRDefault="00584ADB" w:rsidP="00584ADB">
      <w:pPr>
        <w:pStyle w:val="a3"/>
        <w:numPr>
          <w:ilvl w:val="0"/>
          <w:numId w:val="1"/>
        </w:numPr>
        <w:ind w:left="709" w:firstLine="0"/>
        <w:jc w:val="both"/>
        <w:rPr>
          <w:rFonts w:ascii="Times New Roman" w:hAnsi="Times New Roman"/>
          <w:sz w:val="24"/>
          <w:szCs w:val="24"/>
        </w:rPr>
      </w:pPr>
      <w:r w:rsidRPr="00610B67">
        <w:rPr>
          <w:rFonts w:ascii="Times New Roman" w:hAnsi="Times New Roman"/>
          <w:color w:val="000000" w:themeColor="text1"/>
          <w:sz w:val="24"/>
          <w:szCs w:val="24"/>
        </w:rPr>
        <w:t>Квитанция об оплате гос. пошлины;</w:t>
      </w:r>
    </w:p>
    <w:p w14:paraId="276DB8A1" w14:textId="77777777" w:rsidR="00432EB0" w:rsidRPr="00432EB0" w:rsidRDefault="00432EB0" w:rsidP="00432EB0">
      <w:pPr>
        <w:pStyle w:val="a3"/>
        <w:ind w:firstLine="708"/>
        <w:jc w:val="both"/>
        <w:rPr>
          <w:rFonts w:ascii="Times New Roman" w:hAnsi="Times New Roman" w:cs="Times New Roman"/>
          <w:sz w:val="24"/>
          <w:szCs w:val="24"/>
        </w:rPr>
      </w:pPr>
    </w:p>
    <w:p w14:paraId="3750C7C3" w14:textId="77777777" w:rsidR="00432EB0" w:rsidRPr="00432EB0" w:rsidRDefault="00432EB0" w:rsidP="00225438">
      <w:pPr>
        <w:pStyle w:val="a3"/>
        <w:ind w:firstLine="708"/>
        <w:jc w:val="both"/>
        <w:rPr>
          <w:rFonts w:ascii="Times New Roman" w:hAnsi="Times New Roman" w:cs="Times New Roman"/>
          <w:sz w:val="24"/>
          <w:szCs w:val="24"/>
        </w:rPr>
      </w:pPr>
    </w:p>
    <w:p w14:paraId="310C646C" w14:textId="77777777" w:rsidR="004A6109" w:rsidRPr="00432EB0" w:rsidRDefault="004A6109" w:rsidP="00225438">
      <w:pPr>
        <w:pStyle w:val="a3"/>
        <w:ind w:firstLine="708"/>
        <w:jc w:val="both"/>
        <w:rPr>
          <w:rFonts w:ascii="Times New Roman" w:hAnsi="Times New Roman" w:cs="Times New Roman"/>
          <w:sz w:val="24"/>
          <w:szCs w:val="24"/>
        </w:rPr>
      </w:pPr>
    </w:p>
    <w:p w14:paraId="4375623E" w14:textId="2D26F826" w:rsidR="0086060A" w:rsidRPr="00432EB0" w:rsidRDefault="0086060A" w:rsidP="0086060A">
      <w:pPr>
        <w:spacing w:line="240" w:lineRule="auto"/>
        <w:jc w:val="both"/>
        <w:rPr>
          <w:rFonts w:ascii="Times New Roman" w:hAnsi="Times New Roman" w:cs="Times New Roman"/>
          <w:sz w:val="24"/>
          <w:szCs w:val="24"/>
        </w:rPr>
      </w:pPr>
      <w:r w:rsidRPr="00432EB0">
        <w:rPr>
          <w:rFonts w:ascii="Times New Roman" w:hAnsi="Times New Roman" w:cs="Times New Roman"/>
          <w:sz w:val="24"/>
          <w:szCs w:val="24"/>
        </w:rPr>
        <w:t>С уважением,</w:t>
      </w:r>
      <w:r w:rsidRPr="00432EB0">
        <w:rPr>
          <w:rFonts w:ascii="Times New Roman" w:hAnsi="Times New Roman" w:cs="Times New Roman"/>
          <w:b/>
          <w:sz w:val="24"/>
          <w:szCs w:val="24"/>
        </w:rPr>
        <w:t xml:space="preserve"> </w:t>
      </w:r>
      <w:r w:rsidR="00A30DB0">
        <w:rPr>
          <w:rFonts w:ascii="Times New Roman" w:hAnsi="Times New Roman" w:cs="Times New Roman"/>
          <w:b/>
          <w:sz w:val="24"/>
          <w:szCs w:val="24"/>
        </w:rPr>
        <w:t>Иванов</w:t>
      </w:r>
      <w:r w:rsidR="00F24747">
        <w:rPr>
          <w:rFonts w:ascii="Times New Roman" w:hAnsi="Times New Roman" w:cs="Times New Roman"/>
          <w:b/>
          <w:sz w:val="24"/>
          <w:szCs w:val="24"/>
        </w:rPr>
        <w:t xml:space="preserve"> </w:t>
      </w:r>
      <w:r w:rsidR="00584ADB">
        <w:rPr>
          <w:rFonts w:ascii="Times New Roman" w:hAnsi="Times New Roman" w:cs="Times New Roman"/>
          <w:b/>
          <w:sz w:val="24"/>
          <w:szCs w:val="24"/>
        </w:rPr>
        <w:t>Д</w:t>
      </w:r>
      <w:r w:rsidR="00F24747">
        <w:rPr>
          <w:rFonts w:ascii="Times New Roman" w:hAnsi="Times New Roman" w:cs="Times New Roman"/>
          <w:b/>
          <w:sz w:val="24"/>
          <w:szCs w:val="24"/>
        </w:rPr>
        <w:t>.</w:t>
      </w:r>
      <w:r w:rsidR="00584ADB">
        <w:rPr>
          <w:rFonts w:ascii="Times New Roman" w:hAnsi="Times New Roman" w:cs="Times New Roman"/>
          <w:b/>
          <w:sz w:val="24"/>
          <w:szCs w:val="24"/>
        </w:rPr>
        <w:t>И</w:t>
      </w:r>
      <w:r w:rsidR="00F24747">
        <w:rPr>
          <w:rFonts w:ascii="Times New Roman" w:hAnsi="Times New Roman" w:cs="Times New Roman"/>
          <w:b/>
          <w:sz w:val="24"/>
          <w:szCs w:val="24"/>
        </w:rPr>
        <w:t>.</w:t>
      </w:r>
    </w:p>
    <w:p w14:paraId="0946CAA8" w14:textId="320B616E" w:rsidR="0086060A" w:rsidRPr="00432EB0" w:rsidRDefault="0086060A" w:rsidP="003375FD">
      <w:pPr>
        <w:pStyle w:val="a3"/>
        <w:ind w:hanging="709"/>
        <w:rPr>
          <w:rFonts w:ascii="Times New Roman" w:hAnsi="Times New Roman" w:cs="Times New Roman"/>
          <w:sz w:val="24"/>
          <w:szCs w:val="24"/>
        </w:rPr>
      </w:pPr>
      <w:r w:rsidRPr="00432EB0">
        <w:rPr>
          <w:rFonts w:ascii="Times New Roman" w:hAnsi="Times New Roman" w:cs="Times New Roman"/>
          <w:sz w:val="24"/>
          <w:szCs w:val="24"/>
        </w:rPr>
        <w:t xml:space="preserve">              __________________________</w:t>
      </w:r>
      <w:r w:rsidR="00432EB0">
        <w:rPr>
          <w:rFonts w:ascii="Times New Roman" w:hAnsi="Times New Roman" w:cs="Times New Roman"/>
          <w:sz w:val="24"/>
          <w:szCs w:val="24"/>
        </w:rPr>
        <w:t xml:space="preserve">          </w:t>
      </w:r>
      <w:r w:rsidR="000A0A7F" w:rsidRPr="00432EB0">
        <w:rPr>
          <w:rFonts w:ascii="Times New Roman" w:hAnsi="Times New Roman" w:cs="Times New Roman"/>
          <w:sz w:val="24"/>
          <w:szCs w:val="24"/>
        </w:rPr>
        <w:t xml:space="preserve">  </w:t>
      </w:r>
      <w:r w:rsidR="005C0417">
        <w:rPr>
          <w:rFonts w:ascii="Times New Roman" w:hAnsi="Times New Roman" w:cs="Times New Roman"/>
          <w:sz w:val="24"/>
          <w:szCs w:val="24"/>
        </w:rPr>
        <w:t xml:space="preserve">     </w:t>
      </w:r>
      <w:r w:rsidR="005C0417">
        <w:rPr>
          <w:rFonts w:ascii="Times New Roman" w:hAnsi="Times New Roman" w:cs="Times New Roman"/>
          <w:sz w:val="24"/>
          <w:szCs w:val="24"/>
        </w:rPr>
        <w:tab/>
      </w:r>
      <w:r w:rsidR="00584ADB">
        <w:rPr>
          <w:rFonts w:ascii="Times New Roman" w:hAnsi="Times New Roman" w:cs="Times New Roman"/>
          <w:sz w:val="24"/>
          <w:szCs w:val="24"/>
        </w:rPr>
        <w:t xml:space="preserve">                  </w:t>
      </w:r>
      <w:proofErr w:type="gramStart"/>
      <w:r w:rsidR="00584ADB">
        <w:rPr>
          <w:rFonts w:ascii="Times New Roman" w:hAnsi="Times New Roman" w:cs="Times New Roman"/>
          <w:sz w:val="24"/>
          <w:szCs w:val="24"/>
        </w:rPr>
        <w:t xml:space="preserve">   </w:t>
      </w:r>
      <w:r w:rsidR="005C0417">
        <w:rPr>
          <w:rFonts w:ascii="Times New Roman" w:hAnsi="Times New Roman" w:cs="Times New Roman"/>
          <w:sz w:val="24"/>
          <w:szCs w:val="24"/>
        </w:rPr>
        <w:t>«</w:t>
      </w:r>
      <w:proofErr w:type="gramEnd"/>
      <w:r w:rsidR="00BD47FF">
        <w:rPr>
          <w:rFonts w:ascii="Times New Roman" w:hAnsi="Times New Roman" w:cs="Times New Roman"/>
          <w:sz w:val="24"/>
          <w:szCs w:val="24"/>
        </w:rPr>
        <w:t>____</w:t>
      </w:r>
      <w:r w:rsidRPr="00432EB0">
        <w:rPr>
          <w:rFonts w:ascii="Times New Roman" w:hAnsi="Times New Roman" w:cs="Times New Roman"/>
          <w:sz w:val="24"/>
          <w:szCs w:val="24"/>
        </w:rPr>
        <w:t xml:space="preserve">»  </w:t>
      </w:r>
      <w:r w:rsidR="00A528A7">
        <w:rPr>
          <w:rFonts w:ascii="Times New Roman" w:hAnsi="Times New Roman" w:cs="Times New Roman"/>
          <w:sz w:val="24"/>
          <w:szCs w:val="24"/>
        </w:rPr>
        <w:t>______</w:t>
      </w:r>
      <w:r w:rsidR="00584ADB">
        <w:rPr>
          <w:rFonts w:ascii="Times New Roman" w:hAnsi="Times New Roman" w:cs="Times New Roman"/>
          <w:sz w:val="24"/>
          <w:szCs w:val="24"/>
        </w:rPr>
        <w:t>____</w:t>
      </w:r>
      <w:r w:rsidR="00BD47FF">
        <w:rPr>
          <w:rFonts w:ascii="Times New Roman" w:hAnsi="Times New Roman" w:cs="Times New Roman"/>
          <w:sz w:val="24"/>
          <w:szCs w:val="24"/>
        </w:rPr>
        <w:t xml:space="preserve"> 202</w:t>
      </w:r>
      <w:r w:rsidR="00A528A7">
        <w:rPr>
          <w:rFonts w:ascii="Times New Roman" w:hAnsi="Times New Roman" w:cs="Times New Roman"/>
          <w:sz w:val="24"/>
          <w:szCs w:val="24"/>
        </w:rPr>
        <w:t>2</w:t>
      </w:r>
      <w:r w:rsidRPr="00432EB0">
        <w:rPr>
          <w:rFonts w:ascii="Times New Roman" w:hAnsi="Times New Roman" w:cs="Times New Roman"/>
          <w:sz w:val="24"/>
          <w:szCs w:val="24"/>
        </w:rPr>
        <w:t xml:space="preserve"> г</w:t>
      </w:r>
      <w:r w:rsidR="00F24747">
        <w:rPr>
          <w:rFonts w:ascii="Times New Roman" w:hAnsi="Times New Roman" w:cs="Times New Roman"/>
          <w:sz w:val="24"/>
          <w:szCs w:val="24"/>
        </w:rPr>
        <w:t>ода</w:t>
      </w:r>
    </w:p>
    <w:sectPr w:rsidR="0086060A" w:rsidRPr="00432EB0" w:rsidSect="003375FD">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7228"/>
    <w:multiLevelType w:val="hybridMultilevel"/>
    <w:tmpl w:val="0832D67A"/>
    <w:lvl w:ilvl="0" w:tplc="8DCAE5AE">
      <w:start w:val="1"/>
      <w:numFmt w:val="decimal"/>
      <w:lvlText w:val="%1."/>
      <w:lvlJc w:val="left"/>
      <w:pPr>
        <w:ind w:left="1400" w:hanging="860"/>
      </w:pPr>
      <w:rPr>
        <w:rFonts w:ascii="Times New Roman" w:eastAsia="Times New Roman" w:hAnsi="Times New Roman" w:cs="Times New Roman"/>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73F456C"/>
    <w:multiLevelType w:val="hybridMultilevel"/>
    <w:tmpl w:val="D1CE6B96"/>
    <w:lvl w:ilvl="0" w:tplc="C5E46D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FBA24CF"/>
    <w:multiLevelType w:val="hybridMultilevel"/>
    <w:tmpl w:val="5D1EC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B537EF"/>
    <w:multiLevelType w:val="hybridMultilevel"/>
    <w:tmpl w:val="35F0A05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16cid:durableId="2047413703">
    <w:abstractNumId w:val="3"/>
  </w:num>
  <w:num w:numId="2" w16cid:durableId="1451241322">
    <w:abstractNumId w:val="1"/>
  </w:num>
  <w:num w:numId="3" w16cid:durableId="798835642">
    <w:abstractNumId w:val="2"/>
  </w:num>
  <w:num w:numId="4" w16cid:durableId="866917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B82"/>
    <w:rsid w:val="00045F5F"/>
    <w:rsid w:val="000A0A7F"/>
    <w:rsid w:val="000C4116"/>
    <w:rsid w:val="000D3C02"/>
    <w:rsid w:val="00125DA7"/>
    <w:rsid w:val="00165F8B"/>
    <w:rsid w:val="001741AC"/>
    <w:rsid w:val="00192CA7"/>
    <w:rsid w:val="00203A20"/>
    <w:rsid w:val="00203E92"/>
    <w:rsid w:val="00206B22"/>
    <w:rsid w:val="002170C1"/>
    <w:rsid w:val="00225438"/>
    <w:rsid w:val="00280B8A"/>
    <w:rsid w:val="002903FB"/>
    <w:rsid w:val="002D4B82"/>
    <w:rsid w:val="002E3B40"/>
    <w:rsid w:val="003375FD"/>
    <w:rsid w:val="003D1E80"/>
    <w:rsid w:val="00432EB0"/>
    <w:rsid w:val="004425B7"/>
    <w:rsid w:val="004474E3"/>
    <w:rsid w:val="00486591"/>
    <w:rsid w:val="004A6109"/>
    <w:rsid w:val="004A7EEC"/>
    <w:rsid w:val="004F0EF6"/>
    <w:rsid w:val="00541272"/>
    <w:rsid w:val="00554D7D"/>
    <w:rsid w:val="00584ADB"/>
    <w:rsid w:val="005C0417"/>
    <w:rsid w:val="00605413"/>
    <w:rsid w:val="006563FC"/>
    <w:rsid w:val="00766CE8"/>
    <w:rsid w:val="007C240E"/>
    <w:rsid w:val="007F6857"/>
    <w:rsid w:val="0086060A"/>
    <w:rsid w:val="008C4150"/>
    <w:rsid w:val="008C6E54"/>
    <w:rsid w:val="008D5816"/>
    <w:rsid w:val="00907092"/>
    <w:rsid w:val="009C1818"/>
    <w:rsid w:val="00A16728"/>
    <w:rsid w:val="00A30DB0"/>
    <w:rsid w:val="00A528A7"/>
    <w:rsid w:val="00A86338"/>
    <w:rsid w:val="00AC5B0C"/>
    <w:rsid w:val="00BD47FF"/>
    <w:rsid w:val="00C9616A"/>
    <w:rsid w:val="00D16062"/>
    <w:rsid w:val="00D54C81"/>
    <w:rsid w:val="00DB3CBB"/>
    <w:rsid w:val="00EA09B2"/>
    <w:rsid w:val="00EC2DFF"/>
    <w:rsid w:val="00EC47D5"/>
    <w:rsid w:val="00ED3CB7"/>
    <w:rsid w:val="00EE1C22"/>
    <w:rsid w:val="00F01385"/>
    <w:rsid w:val="00F24747"/>
    <w:rsid w:val="00F956E0"/>
    <w:rsid w:val="00FB450A"/>
    <w:rsid w:val="00FF4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82F6"/>
  <w15:docId w15:val="{2A3377F5-3F3E-4BEC-B562-0BFB1FBF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4B82"/>
    <w:pPr>
      <w:spacing w:after="0" w:line="240" w:lineRule="auto"/>
    </w:pPr>
  </w:style>
  <w:style w:type="character" w:styleId="a4">
    <w:name w:val="Strong"/>
    <w:uiPriority w:val="22"/>
    <w:qFormat/>
    <w:rsid w:val="00125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51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B23CC-E4AA-4B35-8304-942C87F96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546</Words>
  <Characters>3612</Characters>
  <Application>Microsoft Office Word</Application>
  <DocSecurity>0</DocSecurity>
  <Lines>84</Lines>
  <Paragraphs>33</Paragraphs>
  <ScaleCrop>false</ScaleCrop>
  <HeadingPairs>
    <vt:vector size="2" baseType="variant">
      <vt:variant>
        <vt:lpstr>Название</vt:lpstr>
      </vt:variant>
      <vt:variant>
        <vt:i4>1</vt:i4>
      </vt:variant>
    </vt:vector>
  </HeadingPairs>
  <TitlesOfParts>
    <vt:vector size="1" baseType="lpstr">
      <vt:lpstr>Исковое заявление о защите чести и достоинства</vt:lpstr>
    </vt:vector>
  </TitlesOfParts>
  <Manager/>
  <Company>https://legal-c.ru</Company>
  <LinksUpToDate>false</LinksUpToDate>
  <CharactersWithSpaces>4125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Исковое заявление о защите чести и достоинства</dc:title>
  <dc:subject/>
  <dc:creator>адвокат Лошаков С.В.</dc:creator>
  <cp:keywords>Защита чести и достоинства </cp:keywords>
  <dc:description/>
  <cp:lastModifiedBy>Microsoft Office User</cp:lastModifiedBy>
  <cp:revision>31</cp:revision>
  <cp:lastPrinted>2019-03-15T15:27:00Z</cp:lastPrinted>
  <dcterms:created xsi:type="dcterms:W3CDTF">2019-04-04T19:35:00Z</dcterms:created>
  <dcterms:modified xsi:type="dcterms:W3CDTF">2022-12-07T22:16:00Z</dcterms:modified>
  <cp:category/>
</cp:coreProperties>
</file>